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8518"/>
        <w:gridCol w:w="1702"/>
      </w:tblGrid>
      <w:tr w:rsidR="00DB3AB1" w:rsidRPr="00DB3AB1" w:rsidTr="0048382D">
        <w:trPr>
          <w:trHeight w:val="296"/>
        </w:trPr>
        <w:tc>
          <w:tcPr>
            <w:tcW w:w="851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Pr="00DB3AB1" w:rsidRDefault="00DB3AB1" w:rsidP="002A4F70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Ожидаемое исполнение дохо</w:t>
            </w:r>
            <w:r w:rsidRPr="00DB3AB1">
              <w:rPr>
                <w:b/>
                <w:bCs/>
                <w:sz w:val="28"/>
                <w:szCs w:val="28"/>
              </w:rPr>
              <w:t xml:space="preserve">дной части бюджета </w:t>
            </w:r>
            <w:r w:rsidR="0048382D">
              <w:rPr>
                <w:b/>
                <w:bCs/>
                <w:sz w:val="28"/>
                <w:szCs w:val="28"/>
              </w:rPr>
              <w:t>Первомайского сельсовета Каргатского райо</w:t>
            </w:r>
            <w:r w:rsidR="00171DF2">
              <w:rPr>
                <w:b/>
                <w:bCs/>
                <w:sz w:val="28"/>
                <w:szCs w:val="28"/>
              </w:rPr>
              <w:t>на Новосибирской области за 202</w:t>
            </w:r>
            <w:r w:rsidR="002A4F70">
              <w:rPr>
                <w:b/>
                <w:bCs/>
                <w:sz w:val="28"/>
                <w:szCs w:val="28"/>
              </w:rPr>
              <w:t>4</w:t>
            </w:r>
            <w:r w:rsidRPr="00DB3AB1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Pr="00DB3AB1" w:rsidRDefault="00DB3AB1" w:rsidP="00DB3AB1">
            <w:pPr>
              <w:spacing w:after="160" w:line="259" w:lineRule="auto"/>
              <w:rPr>
                <w:b/>
                <w:bCs/>
              </w:rPr>
            </w:pPr>
          </w:p>
        </w:tc>
      </w:tr>
      <w:tr w:rsidR="00DB3AB1" w:rsidRPr="00DB3AB1" w:rsidTr="0048382D">
        <w:trPr>
          <w:trHeight w:val="676"/>
        </w:trPr>
        <w:tc>
          <w:tcPr>
            <w:tcW w:w="8518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DB3AB1" w:rsidRPr="00DB3AB1" w:rsidRDefault="00DB3AB1" w:rsidP="00DB3AB1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Pr="00DB3AB1" w:rsidRDefault="00DB3AB1" w:rsidP="00DB3AB1">
            <w:pPr>
              <w:spacing w:after="160" w:line="259" w:lineRule="auto"/>
            </w:pPr>
          </w:p>
        </w:tc>
      </w:tr>
    </w:tbl>
    <w:tbl>
      <w:tblPr>
        <w:tblStyle w:val="a3"/>
        <w:tblpPr w:leftFromText="180" w:rightFromText="180" w:vertAnchor="page" w:horzAnchor="margin" w:tblpY="2326"/>
        <w:tblW w:w="0" w:type="auto"/>
        <w:tblLook w:val="04A0" w:firstRow="1" w:lastRow="0" w:firstColumn="1" w:lastColumn="0" w:noHBand="0" w:noVBand="1"/>
      </w:tblPr>
      <w:tblGrid>
        <w:gridCol w:w="4179"/>
        <w:gridCol w:w="1743"/>
        <w:gridCol w:w="1345"/>
        <w:gridCol w:w="1339"/>
      </w:tblGrid>
      <w:tr w:rsidR="0048382D" w:rsidRPr="00E72379" w:rsidTr="0048382D">
        <w:trPr>
          <w:trHeight w:val="270"/>
        </w:trPr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</w:tr>
      <w:tr w:rsidR="0048382D" w:rsidRPr="00E72379" w:rsidTr="0048382D">
        <w:trPr>
          <w:trHeight w:val="269"/>
        </w:trPr>
        <w:tc>
          <w:tcPr>
            <w:tcW w:w="4179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48382D">
            <w:r w:rsidRPr="00E72379">
              <w:t>Наименование доходов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2A4F70">
            <w:r>
              <w:t>П</w:t>
            </w:r>
            <w:r w:rsidRPr="00E72379">
              <w:t xml:space="preserve">лан                  </w:t>
            </w:r>
            <w:r w:rsidR="0010645B">
              <w:t xml:space="preserve">                            202</w:t>
            </w:r>
            <w:r w:rsidR="002A4F70">
              <w:t>4</w:t>
            </w:r>
            <w:r w:rsidRPr="00E72379">
              <w:t>г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DE22BB">
            <w:r>
              <w:t>Ожидаемое 202</w:t>
            </w:r>
            <w:r w:rsidR="002A4F70">
              <w:t>4</w:t>
            </w:r>
            <w:r w:rsidRPr="00E72379">
              <w:t>г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48382D">
            <w:r w:rsidRPr="00E72379">
              <w:t>% исполнения</w:t>
            </w:r>
          </w:p>
        </w:tc>
      </w:tr>
      <w:tr w:rsidR="0048382D" w:rsidRPr="00E72379" w:rsidTr="0048382D">
        <w:trPr>
          <w:trHeight w:val="450"/>
        </w:trPr>
        <w:tc>
          <w:tcPr>
            <w:tcW w:w="4179" w:type="dxa"/>
            <w:vMerge/>
            <w:hideMark/>
          </w:tcPr>
          <w:p w:rsidR="0048382D" w:rsidRPr="00E72379" w:rsidRDefault="0048382D" w:rsidP="0048382D"/>
        </w:tc>
        <w:tc>
          <w:tcPr>
            <w:tcW w:w="1743" w:type="dxa"/>
            <w:vMerge/>
            <w:hideMark/>
          </w:tcPr>
          <w:p w:rsidR="0048382D" w:rsidRPr="00E72379" w:rsidRDefault="0048382D" w:rsidP="0048382D"/>
        </w:tc>
        <w:tc>
          <w:tcPr>
            <w:tcW w:w="1345" w:type="dxa"/>
            <w:vMerge/>
            <w:hideMark/>
          </w:tcPr>
          <w:p w:rsidR="0048382D" w:rsidRPr="00E72379" w:rsidRDefault="0048382D" w:rsidP="0048382D"/>
        </w:tc>
        <w:tc>
          <w:tcPr>
            <w:tcW w:w="1339" w:type="dxa"/>
            <w:vMerge/>
            <w:hideMark/>
          </w:tcPr>
          <w:p w:rsidR="0048382D" w:rsidRPr="00E72379" w:rsidRDefault="0048382D" w:rsidP="0048382D"/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</w:rPr>
            </w:pPr>
            <w:r w:rsidRPr="00E72379">
              <w:rPr>
                <w:b/>
                <w:bCs/>
              </w:rPr>
              <w:t>НАЛОГОВЫЕ ДОХОДЫ</w:t>
            </w:r>
          </w:p>
        </w:tc>
        <w:tc>
          <w:tcPr>
            <w:tcW w:w="1743" w:type="dxa"/>
            <w:noWrap/>
            <w:hideMark/>
          </w:tcPr>
          <w:p w:rsidR="00FB12CB" w:rsidRPr="00981A27" w:rsidRDefault="00981A27" w:rsidP="0048382D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861.4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48382D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861.4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Налог на доходы физических лиц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253.4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253.4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51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Налог на доходы физических лиц с доходов, облагаемых по налоговой ставке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253.4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253.4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765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Акцизы по </w:t>
            </w:r>
            <w:r w:rsidR="00981A27" w:rsidRPr="00E72379">
              <w:rPr>
                <w:i/>
                <w:iCs/>
              </w:rPr>
              <w:t>подакцизным</w:t>
            </w:r>
            <w:r w:rsidRPr="00E72379">
              <w:rPr>
                <w:i/>
                <w:iCs/>
              </w:rPr>
              <w:t xml:space="preserve"> товарам (продукции)производимым на территории Российской Федерации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981A27" w:rsidP="00D6728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566.7</w:t>
            </w:r>
          </w:p>
          <w:p w:rsidR="00FB12CB" w:rsidRPr="00D67284" w:rsidRDefault="00FB12CB" w:rsidP="00D67284">
            <w:pPr>
              <w:rPr>
                <w:i/>
                <w:iCs/>
              </w:rPr>
            </w:pPr>
          </w:p>
        </w:tc>
        <w:tc>
          <w:tcPr>
            <w:tcW w:w="1345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566.7</w:t>
            </w:r>
          </w:p>
          <w:p w:rsidR="00FB12CB" w:rsidRPr="00E72379" w:rsidRDefault="00FB12CB" w:rsidP="0048382D">
            <w:pPr>
              <w:rPr>
                <w:i/>
                <w:iCs/>
              </w:rPr>
            </w:pP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Налог на имущество </w:t>
            </w:r>
            <w:proofErr w:type="spellStart"/>
            <w:r w:rsidRPr="00E72379">
              <w:rPr>
                <w:i/>
                <w:iCs/>
              </w:rPr>
              <w:t>физ.лиц</w:t>
            </w:r>
            <w:proofErr w:type="spellEnd"/>
            <w:r w:rsidRPr="00E72379">
              <w:rPr>
                <w:i/>
                <w:iCs/>
              </w:rPr>
              <w:t>.</w:t>
            </w:r>
          </w:p>
        </w:tc>
        <w:tc>
          <w:tcPr>
            <w:tcW w:w="1743" w:type="dxa"/>
            <w:noWrap/>
            <w:hideMark/>
          </w:tcPr>
          <w:p w:rsidR="0048382D" w:rsidRPr="00D67284" w:rsidRDefault="00981A27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0,6</w:t>
            </w:r>
          </w:p>
        </w:tc>
        <w:tc>
          <w:tcPr>
            <w:tcW w:w="1345" w:type="dxa"/>
            <w:noWrap/>
            <w:hideMark/>
          </w:tcPr>
          <w:p w:rsidR="0048382D" w:rsidRPr="00D67284" w:rsidRDefault="00981A27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0,6</w:t>
            </w:r>
          </w:p>
        </w:tc>
        <w:tc>
          <w:tcPr>
            <w:tcW w:w="1339" w:type="dxa"/>
            <w:noWrap/>
            <w:hideMark/>
          </w:tcPr>
          <w:p w:rsidR="0048382D" w:rsidRPr="00584EF2" w:rsidRDefault="00584EF2" w:rsidP="0048382D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Земельный </w:t>
            </w:r>
            <w:r w:rsidR="00981A27" w:rsidRPr="00E72379">
              <w:rPr>
                <w:i/>
                <w:iCs/>
              </w:rPr>
              <w:t>налог, взимаемый</w:t>
            </w:r>
            <w:r w:rsidRPr="00E72379">
              <w:rPr>
                <w:i/>
                <w:iCs/>
              </w:rPr>
              <w:t xml:space="preserve"> по ставкам </w:t>
            </w:r>
            <w:proofErr w:type="spellStart"/>
            <w:r w:rsidRPr="00E72379">
              <w:rPr>
                <w:i/>
                <w:iCs/>
              </w:rPr>
              <w:t>установл</w:t>
            </w:r>
            <w:proofErr w:type="spellEnd"/>
            <w:r w:rsidRPr="00E72379">
              <w:rPr>
                <w:i/>
                <w:iCs/>
              </w:rPr>
              <w:t>.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981A27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40.7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981A27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40.7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743" w:type="dxa"/>
            <w:noWrap/>
            <w:hideMark/>
          </w:tcPr>
          <w:p w:rsidR="0048382D" w:rsidRPr="00381C83" w:rsidRDefault="00981A27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0.00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584EF2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0.00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</w:tr>
      <w:tr w:rsidR="0048382D" w:rsidRPr="00E72379" w:rsidTr="0048382D">
        <w:trPr>
          <w:trHeight w:val="51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доходы поступающие в порядке возмещения расходов, понесенных в связи с эксплуатацией имущества </w:t>
            </w:r>
          </w:p>
        </w:tc>
        <w:tc>
          <w:tcPr>
            <w:tcW w:w="1743" w:type="dxa"/>
            <w:noWrap/>
            <w:hideMark/>
          </w:tcPr>
          <w:p w:rsidR="0048382D" w:rsidRPr="00381C83" w:rsidRDefault="0048382D" w:rsidP="0048382D">
            <w:pPr>
              <w:rPr>
                <w:i/>
                <w:iCs/>
              </w:rPr>
            </w:pPr>
          </w:p>
        </w:tc>
        <w:tc>
          <w:tcPr>
            <w:tcW w:w="1345" w:type="dxa"/>
            <w:noWrap/>
            <w:hideMark/>
          </w:tcPr>
          <w:p w:rsidR="0048382D" w:rsidRPr="00381C83" w:rsidRDefault="0048382D" w:rsidP="0048382D">
            <w:pPr>
              <w:rPr>
                <w:i/>
                <w:iCs/>
              </w:rPr>
            </w:pPr>
          </w:p>
        </w:tc>
        <w:tc>
          <w:tcPr>
            <w:tcW w:w="1339" w:type="dxa"/>
            <w:noWrap/>
            <w:hideMark/>
          </w:tcPr>
          <w:p w:rsidR="0048382D" w:rsidRPr="00E72379" w:rsidRDefault="0048382D" w:rsidP="00981A27">
            <w:pPr>
              <w:rPr>
                <w:i/>
                <w:iCs/>
              </w:rPr>
            </w:pPr>
          </w:p>
        </w:tc>
      </w:tr>
      <w:tr w:rsidR="00381C83" w:rsidRPr="00E72379" w:rsidTr="0048382D">
        <w:trPr>
          <w:trHeight w:val="510"/>
        </w:trPr>
        <w:tc>
          <w:tcPr>
            <w:tcW w:w="4179" w:type="dxa"/>
            <w:noWrap/>
          </w:tcPr>
          <w:p w:rsidR="00381C83" w:rsidRPr="00E72379" w:rsidRDefault="00381C83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43" w:type="dxa"/>
            <w:noWrap/>
          </w:tcPr>
          <w:p w:rsidR="00381C83" w:rsidRDefault="00381C83" w:rsidP="0048382D">
            <w:pPr>
              <w:rPr>
                <w:i/>
                <w:iCs/>
              </w:rPr>
            </w:pPr>
          </w:p>
        </w:tc>
        <w:tc>
          <w:tcPr>
            <w:tcW w:w="1345" w:type="dxa"/>
            <w:noWrap/>
          </w:tcPr>
          <w:p w:rsidR="00381C83" w:rsidRDefault="00381C83" w:rsidP="0048382D">
            <w:pPr>
              <w:rPr>
                <w:i/>
                <w:iCs/>
              </w:rPr>
            </w:pPr>
          </w:p>
        </w:tc>
        <w:tc>
          <w:tcPr>
            <w:tcW w:w="1339" w:type="dxa"/>
            <w:noWrap/>
          </w:tcPr>
          <w:p w:rsidR="00381C83" w:rsidRDefault="00381C83" w:rsidP="0048382D">
            <w:pPr>
              <w:rPr>
                <w:i/>
                <w:iCs/>
              </w:rPr>
            </w:pP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 xml:space="preserve">Итого собственных доходов 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981A27" w:rsidP="0048382D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861.4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981A27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</w:rPr>
              <w:t>8</w:t>
            </w:r>
            <w:r>
              <w:rPr>
                <w:b/>
                <w:bCs/>
                <w:i/>
                <w:iCs/>
                <w:lang w:val="en-US"/>
              </w:rPr>
              <w:t>61.4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proofErr w:type="spellStart"/>
            <w:proofErr w:type="gramStart"/>
            <w:r w:rsidRPr="00E72379">
              <w:rPr>
                <w:i/>
                <w:iCs/>
              </w:rPr>
              <w:t>Дотации,полученные</w:t>
            </w:r>
            <w:proofErr w:type="spellEnd"/>
            <w:proofErr w:type="gramEnd"/>
            <w:r w:rsidRPr="00E72379">
              <w:rPr>
                <w:i/>
                <w:iCs/>
              </w:rPr>
              <w:t xml:space="preserve"> из бюджетов субъектов РФ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4662.4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4662.4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proofErr w:type="spellStart"/>
            <w:proofErr w:type="gramStart"/>
            <w:r w:rsidRPr="00E72379">
              <w:rPr>
                <w:i/>
                <w:iCs/>
              </w:rPr>
              <w:t>Субвенции,полученные</w:t>
            </w:r>
            <w:proofErr w:type="spellEnd"/>
            <w:proofErr w:type="gramEnd"/>
            <w:r w:rsidRPr="00E72379">
              <w:rPr>
                <w:i/>
                <w:iCs/>
              </w:rPr>
              <w:t xml:space="preserve"> из бюджетов субъектов РФ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168.2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981A27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168.2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51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Субсидии от других бюджетов бюджетной системы РФ</w:t>
            </w:r>
          </w:p>
        </w:tc>
        <w:tc>
          <w:tcPr>
            <w:tcW w:w="1743" w:type="dxa"/>
            <w:noWrap/>
            <w:hideMark/>
          </w:tcPr>
          <w:p w:rsidR="0048382D" w:rsidRPr="00381C83" w:rsidRDefault="0048382D" w:rsidP="0048382D">
            <w:pPr>
              <w:rPr>
                <w:i/>
                <w:iCs/>
              </w:rPr>
            </w:pPr>
          </w:p>
        </w:tc>
        <w:tc>
          <w:tcPr>
            <w:tcW w:w="1345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</w:p>
        </w:tc>
        <w:tc>
          <w:tcPr>
            <w:tcW w:w="133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743" w:type="dxa"/>
            <w:noWrap/>
            <w:hideMark/>
          </w:tcPr>
          <w:p w:rsidR="0048382D" w:rsidRPr="00981A27" w:rsidRDefault="00B407EC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1825,0</w:t>
            </w:r>
          </w:p>
        </w:tc>
        <w:tc>
          <w:tcPr>
            <w:tcW w:w="1345" w:type="dxa"/>
            <w:noWrap/>
            <w:hideMark/>
          </w:tcPr>
          <w:p w:rsidR="0048382D" w:rsidRPr="00981A27" w:rsidRDefault="00B407EC" w:rsidP="0048382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1825,0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85"/>
        </w:trPr>
        <w:tc>
          <w:tcPr>
            <w:tcW w:w="4179" w:type="dxa"/>
            <w:noWrap/>
            <w:hideMark/>
          </w:tcPr>
          <w:p w:rsidR="0048382D" w:rsidRPr="00981A27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 </w:t>
            </w:r>
            <w:r w:rsidR="00981A27">
              <w:rPr>
                <w:i/>
                <w:iCs/>
              </w:rPr>
              <w:t>Возврат остатков субсидий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 </w:t>
            </w:r>
            <w:r w:rsidR="00981A27">
              <w:rPr>
                <w:i/>
                <w:iCs/>
              </w:rPr>
              <w:t>149,3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981A27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149,3</w:t>
            </w:r>
            <w:r w:rsidR="0048382D" w:rsidRPr="00E72379">
              <w:rPr>
                <w:i/>
                <w:iCs/>
              </w:rPr>
              <w:t> 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981A27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  <w:r w:rsidR="0048382D" w:rsidRPr="00E72379">
              <w:rPr>
                <w:b/>
                <w:bCs/>
                <w:i/>
                <w:iCs/>
              </w:rPr>
              <w:t> </w:t>
            </w:r>
          </w:p>
        </w:tc>
      </w:tr>
      <w:tr w:rsidR="0048382D" w:rsidRPr="00E72379" w:rsidTr="0048382D">
        <w:trPr>
          <w:trHeight w:val="269"/>
        </w:trPr>
        <w:tc>
          <w:tcPr>
            <w:tcW w:w="4179" w:type="dxa"/>
            <w:vMerge w:val="restart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743" w:type="dxa"/>
            <w:vMerge w:val="restart"/>
            <w:noWrap/>
            <w:hideMark/>
          </w:tcPr>
          <w:p w:rsidR="0048382D" w:rsidRPr="00981A27" w:rsidRDefault="00981A27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7666,3</w:t>
            </w:r>
          </w:p>
        </w:tc>
        <w:tc>
          <w:tcPr>
            <w:tcW w:w="1345" w:type="dxa"/>
            <w:vMerge w:val="restart"/>
            <w:noWrap/>
            <w:hideMark/>
          </w:tcPr>
          <w:p w:rsidR="0048382D" w:rsidRPr="00FB12CB" w:rsidRDefault="00981A27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7666,3</w:t>
            </w:r>
          </w:p>
        </w:tc>
        <w:tc>
          <w:tcPr>
            <w:tcW w:w="1339" w:type="dxa"/>
            <w:vMerge w:val="restart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450"/>
        </w:trPr>
        <w:tc>
          <w:tcPr>
            <w:tcW w:w="4179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  <w:tc>
          <w:tcPr>
            <w:tcW w:w="1345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  <w:tc>
          <w:tcPr>
            <w:tcW w:w="1339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</w:tr>
    </w:tbl>
    <w:p w:rsidR="00DB3AB1" w:rsidRDefault="00DB3AB1" w:rsidP="00DB3AB1"/>
    <w:p w:rsidR="00DB3AB1" w:rsidRDefault="00DB3AB1" w:rsidP="00DB3AB1"/>
    <w:p w:rsidR="00E72379" w:rsidRDefault="00DB3AB1" w:rsidP="00DB3AB1">
      <w:r>
        <w:tab/>
      </w:r>
    </w:p>
    <w:p w:rsidR="00E72379" w:rsidRDefault="00E72379" w:rsidP="00E72379"/>
    <w:p w:rsidR="00982024" w:rsidRDefault="00982024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2"/>
        <w:gridCol w:w="1053"/>
        <w:gridCol w:w="1457"/>
        <w:gridCol w:w="1553"/>
      </w:tblGrid>
      <w:tr w:rsidR="00E72379" w:rsidRPr="00E72379" w:rsidTr="001E09FF">
        <w:trPr>
          <w:trHeight w:val="315"/>
        </w:trPr>
        <w:tc>
          <w:tcPr>
            <w:tcW w:w="78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82D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82D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82D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72379" w:rsidRPr="00E72379" w:rsidRDefault="0048382D" w:rsidP="008C74A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Ожидаемое исполнение </w:t>
            </w:r>
            <w:r w:rsidR="002A4F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</w:t>
            </w:r>
            <w:r w:rsidR="002A4F70" w:rsidRPr="00483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одной</w:t>
            </w:r>
            <w:r w:rsidRPr="00483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части бюджета Первомайского сельсовета Каргатского района Новосибирской области за 202</w:t>
            </w:r>
            <w:r w:rsidR="008C74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483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2379" w:rsidRPr="00E72379" w:rsidRDefault="00E72379" w:rsidP="00E72379">
            <w:pPr>
              <w:rPr>
                <w:b/>
                <w:bCs/>
              </w:rPr>
            </w:pPr>
          </w:p>
        </w:tc>
      </w:tr>
      <w:tr w:rsidR="00E72379" w:rsidRPr="00E72379" w:rsidTr="001E09FF">
        <w:trPr>
          <w:trHeight w:val="720"/>
        </w:trPr>
        <w:tc>
          <w:tcPr>
            <w:tcW w:w="78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E72379" w:rsidRPr="00E72379" w:rsidRDefault="00E72379">
            <w:pPr>
              <w:rPr>
                <w:b/>
                <w:b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2379" w:rsidRPr="00E72379" w:rsidRDefault="00E72379" w:rsidP="00E72379"/>
        </w:tc>
      </w:tr>
      <w:tr w:rsidR="00E72379" w:rsidRPr="00E72379" w:rsidTr="001E09FF">
        <w:trPr>
          <w:trHeight w:val="270"/>
        </w:trPr>
        <w:tc>
          <w:tcPr>
            <w:tcW w:w="5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 w:rsidP="00E72379"/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/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/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/>
        </w:tc>
      </w:tr>
      <w:tr w:rsidR="00E72379" w:rsidRPr="00E72379" w:rsidTr="001E09FF">
        <w:trPr>
          <w:trHeight w:val="269"/>
        </w:trPr>
        <w:tc>
          <w:tcPr>
            <w:tcW w:w="5292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Pr="00E72379" w:rsidRDefault="00E72379" w:rsidP="00E72379">
            <w:r w:rsidRPr="00E72379">
              <w:t>Наименование расходов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Pr="00E72379" w:rsidRDefault="00E72379" w:rsidP="008C74AF">
            <w:r w:rsidRPr="00E72379">
              <w:t xml:space="preserve">План на </w:t>
            </w:r>
            <w:r w:rsidR="001E09FF">
              <w:t>202</w:t>
            </w:r>
            <w:r w:rsidR="008C74AF">
              <w:t>4</w:t>
            </w:r>
            <w:r w:rsidR="001E09FF">
              <w:rPr>
                <w:lang w:val="en-US"/>
              </w:rPr>
              <w:t xml:space="preserve"> </w:t>
            </w:r>
            <w:r w:rsidRPr="00E72379">
              <w:t>год</w:t>
            </w:r>
            <w:r w:rsidR="00DE22BB">
              <w:t xml:space="preserve"> 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Default="000A3949" w:rsidP="00E72379">
            <w:r w:rsidRPr="00E72379">
              <w:t>О</w:t>
            </w:r>
            <w:r w:rsidR="00E72379" w:rsidRPr="00E72379">
              <w:t>жидаемое</w:t>
            </w:r>
          </w:p>
          <w:p w:rsidR="000A3949" w:rsidRPr="00E72379" w:rsidRDefault="006D08E0" w:rsidP="008C74AF">
            <w:r>
              <w:t>202</w:t>
            </w:r>
            <w:r w:rsidR="008C74AF">
              <w:t>4</w:t>
            </w:r>
            <w:r w:rsidR="000A3949">
              <w:t xml:space="preserve"> г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Pr="00E72379" w:rsidRDefault="00E72379" w:rsidP="00E72379">
            <w:r w:rsidRPr="00E72379">
              <w:t>% исполнения к году</w:t>
            </w:r>
          </w:p>
        </w:tc>
      </w:tr>
      <w:tr w:rsidR="00E72379" w:rsidRPr="00E72379" w:rsidTr="001E09FF">
        <w:trPr>
          <w:trHeight w:val="555"/>
        </w:trPr>
        <w:tc>
          <w:tcPr>
            <w:tcW w:w="5292" w:type="dxa"/>
            <w:vMerge/>
            <w:hideMark/>
          </w:tcPr>
          <w:p w:rsidR="00E72379" w:rsidRPr="00E72379" w:rsidRDefault="00E72379"/>
        </w:tc>
        <w:tc>
          <w:tcPr>
            <w:tcW w:w="1053" w:type="dxa"/>
            <w:vMerge/>
            <w:hideMark/>
          </w:tcPr>
          <w:p w:rsidR="00E72379" w:rsidRPr="00E72379" w:rsidRDefault="00E72379"/>
        </w:tc>
        <w:tc>
          <w:tcPr>
            <w:tcW w:w="1457" w:type="dxa"/>
            <w:vMerge/>
            <w:hideMark/>
          </w:tcPr>
          <w:p w:rsidR="00E72379" w:rsidRPr="00E72379" w:rsidRDefault="00E72379"/>
        </w:tc>
        <w:tc>
          <w:tcPr>
            <w:tcW w:w="1553" w:type="dxa"/>
            <w:vMerge/>
            <w:hideMark/>
          </w:tcPr>
          <w:p w:rsidR="00E72379" w:rsidRPr="00E72379" w:rsidRDefault="00E72379"/>
        </w:tc>
      </w:tr>
      <w:tr w:rsidR="00E72379" w:rsidRPr="00E72379" w:rsidTr="001E09FF">
        <w:trPr>
          <w:trHeight w:val="27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Общегосударственные расходы</w:t>
            </w:r>
          </w:p>
        </w:tc>
        <w:tc>
          <w:tcPr>
            <w:tcW w:w="1053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5304,0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5304,0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27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в </w:t>
            </w:r>
            <w:proofErr w:type="spellStart"/>
            <w:r w:rsidRPr="00E72379">
              <w:rPr>
                <w:i/>
                <w:iCs/>
              </w:rPr>
              <w:t>т.ч</w:t>
            </w:r>
            <w:proofErr w:type="spellEnd"/>
            <w:r w:rsidRPr="00E72379">
              <w:rPr>
                <w:i/>
                <w:iCs/>
              </w:rPr>
              <w:t>.: управление</w:t>
            </w:r>
          </w:p>
        </w:tc>
        <w:tc>
          <w:tcPr>
            <w:tcW w:w="1053" w:type="dxa"/>
            <w:noWrap/>
            <w:hideMark/>
          </w:tcPr>
          <w:p w:rsidR="00E72379" w:rsidRPr="00E72379" w:rsidRDefault="007663F4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5284,0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5284,0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5256D2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27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168,1</w:t>
            </w:r>
          </w:p>
        </w:tc>
        <w:tc>
          <w:tcPr>
            <w:tcW w:w="1457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168,1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51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мероприятия по мобилизационной подготовке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168,1</w:t>
            </w:r>
          </w:p>
        </w:tc>
        <w:tc>
          <w:tcPr>
            <w:tcW w:w="1457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168,1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54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168,8</w:t>
            </w:r>
          </w:p>
        </w:tc>
        <w:tc>
          <w:tcPr>
            <w:tcW w:w="1457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134,8</w:t>
            </w:r>
          </w:p>
        </w:tc>
        <w:tc>
          <w:tcPr>
            <w:tcW w:w="1553" w:type="dxa"/>
            <w:noWrap/>
            <w:hideMark/>
          </w:tcPr>
          <w:p w:rsidR="00E72379" w:rsidRPr="001E09FF" w:rsidRDefault="007663F4" w:rsidP="00E72379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</w:rPr>
              <w:t>8</w:t>
            </w:r>
            <w:r w:rsidR="006D08E0">
              <w:rPr>
                <w:b/>
                <w:bCs/>
                <w:i/>
                <w:iCs/>
                <w:lang w:val="en-US"/>
              </w:rPr>
              <w:t>0</w:t>
            </w:r>
          </w:p>
        </w:tc>
      </w:tr>
      <w:tr w:rsidR="00E72379" w:rsidRPr="00E72379" w:rsidTr="001E09FF">
        <w:trPr>
          <w:trHeight w:val="255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   ГО и ЧС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168,8</w:t>
            </w:r>
          </w:p>
        </w:tc>
        <w:tc>
          <w:tcPr>
            <w:tcW w:w="1457" w:type="dxa"/>
            <w:noWrap/>
            <w:hideMark/>
          </w:tcPr>
          <w:p w:rsidR="00E72379" w:rsidRPr="006D08E0" w:rsidRDefault="007663F4" w:rsidP="00E72379">
            <w:r>
              <w:t>134,8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7663F4" w:rsidP="00E72379">
            <w:r>
              <w:t>80</w:t>
            </w:r>
          </w:p>
        </w:tc>
      </w:tr>
      <w:tr w:rsidR="00E72379" w:rsidRPr="00E72379" w:rsidTr="001E09FF">
        <w:trPr>
          <w:trHeight w:val="27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866,5</w:t>
            </w:r>
          </w:p>
        </w:tc>
        <w:tc>
          <w:tcPr>
            <w:tcW w:w="1457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866,5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255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дорожное хозяйство(фонды)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866,5</w:t>
            </w:r>
          </w:p>
        </w:tc>
        <w:tc>
          <w:tcPr>
            <w:tcW w:w="1457" w:type="dxa"/>
            <w:noWrap/>
            <w:hideMark/>
          </w:tcPr>
          <w:p w:rsidR="00E72379" w:rsidRPr="006D08E0" w:rsidRDefault="007663F4" w:rsidP="00E72379">
            <w:r>
              <w:t>866,5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7663F4" w:rsidP="009D1F41">
            <w:r>
              <w:t>100</w:t>
            </w:r>
          </w:p>
        </w:tc>
      </w:tr>
      <w:tr w:rsidR="00E72379" w:rsidRPr="00E72379" w:rsidTr="001E09FF">
        <w:trPr>
          <w:trHeight w:val="27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053" w:type="dxa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803,7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803,7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255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 Коммунальное хозяйство</w:t>
            </w:r>
          </w:p>
        </w:tc>
        <w:tc>
          <w:tcPr>
            <w:tcW w:w="1053" w:type="dxa"/>
            <w:noWrap/>
            <w:hideMark/>
          </w:tcPr>
          <w:p w:rsidR="00E72379" w:rsidRPr="001E09FF" w:rsidRDefault="00E72379" w:rsidP="00E72379">
            <w:pPr>
              <w:rPr>
                <w:lang w:val="en-US"/>
              </w:rPr>
            </w:pPr>
          </w:p>
        </w:tc>
        <w:tc>
          <w:tcPr>
            <w:tcW w:w="1457" w:type="dxa"/>
            <w:noWrap/>
            <w:hideMark/>
          </w:tcPr>
          <w:p w:rsidR="00E72379" w:rsidRPr="00E72379" w:rsidRDefault="00E72379" w:rsidP="00E72379"/>
        </w:tc>
        <w:tc>
          <w:tcPr>
            <w:tcW w:w="1553" w:type="dxa"/>
            <w:noWrap/>
            <w:hideMark/>
          </w:tcPr>
          <w:p w:rsidR="00E72379" w:rsidRPr="00E72379" w:rsidRDefault="00E72379" w:rsidP="00E72379"/>
        </w:tc>
      </w:tr>
      <w:tr w:rsidR="00E72379" w:rsidRPr="00E72379" w:rsidTr="001E09FF">
        <w:trPr>
          <w:trHeight w:val="255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Благоустройство</w:t>
            </w:r>
          </w:p>
        </w:tc>
        <w:tc>
          <w:tcPr>
            <w:tcW w:w="1053" w:type="dxa"/>
            <w:noWrap/>
            <w:hideMark/>
          </w:tcPr>
          <w:p w:rsidR="00E72379" w:rsidRPr="00E72379" w:rsidRDefault="007663F4" w:rsidP="006D08E0">
            <w:r>
              <w:t>803,7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r>
              <w:t>803,7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7663F4" w:rsidP="00E72379">
            <w:r>
              <w:t>100</w:t>
            </w:r>
          </w:p>
        </w:tc>
      </w:tr>
      <w:tr w:rsidR="00E72379" w:rsidRPr="00E72379" w:rsidTr="001E09FF">
        <w:trPr>
          <w:trHeight w:val="540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Культура и средства массовой информации- всего</w:t>
            </w:r>
          </w:p>
        </w:tc>
        <w:tc>
          <w:tcPr>
            <w:tcW w:w="1053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174,1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174,1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255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в </w:t>
            </w:r>
            <w:proofErr w:type="spellStart"/>
            <w:r w:rsidRPr="00E72379">
              <w:rPr>
                <w:i/>
                <w:iCs/>
              </w:rPr>
              <w:t>т.ч</w:t>
            </w:r>
            <w:proofErr w:type="spellEnd"/>
            <w:r w:rsidRPr="00E72379">
              <w:rPr>
                <w:i/>
                <w:iCs/>
              </w:rPr>
              <w:t>.:  культура</w:t>
            </w:r>
          </w:p>
        </w:tc>
        <w:tc>
          <w:tcPr>
            <w:tcW w:w="1053" w:type="dxa"/>
            <w:noWrap/>
            <w:hideMark/>
          </w:tcPr>
          <w:p w:rsidR="00E72379" w:rsidRPr="00E72379" w:rsidRDefault="007663F4" w:rsidP="00F86417">
            <w:pPr>
              <w:rPr>
                <w:i/>
                <w:iCs/>
              </w:rPr>
            </w:pPr>
            <w:r>
              <w:rPr>
                <w:i/>
                <w:iCs/>
              </w:rPr>
              <w:t>174,1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r>
              <w:t>174,1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A05D7F" w:rsidP="00E72379">
            <w:r>
              <w:t>100</w:t>
            </w:r>
          </w:p>
        </w:tc>
      </w:tr>
      <w:tr w:rsidR="00E72379" w:rsidRPr="00E72379" w:rsidTr="001E09FF">
        <w:trPr>
          <w:trHeight w:val="285"/>
        </w:trPr>
        <w:tc>
          <w:tcPr>
            <w:tcW w:w="5292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Социальная политика - всего</w:t>
            </w:r>
          </w:p>
        </w:tc>
        <w:tc>
          <w:tcPr>
            <w:tcW w:w="1053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366,1</w:t>
            </w:r>
          </w:p>
        </w:tc>
        <w:tc>
          <w:tcPr>
            <w:tcW w:w="1457" w:type="dxa"/>
            <w:noWrap/>
            <w:hideMark/>
          </w:tcPr>
          <w:p w:rsidR="00E72379" w:rsidRPr="00E72379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366,1</w:t>
            </w:r>
          </w:p>
        </w:tc>
        <w:tc>
          <w:tcPr>
            <w:tcW w:w="1553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1E09FF">
        <w:trPr>
          <w:trHeight w:val="269"/>
        </w:trPr>
        <w:tc>
          <w:tcPr>
            <w:tcW w:w="5292" w:type="dxa"/>
            <w:vMerge w:val="restart"/>
            <w:noWrap/>
            <w:hideMark/>
          </w:tcPr>
          <w:p w:rsidR="00E72379" w:rsidRPr="00E72379" w:rsidRDefault="00E72379" w:rsidP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ВСЕГО расходов:</w:t>
            </w:r>
          </w:p>
        </w:tc>
        <w:tc>
          <w:tcPr>
            <w:tcW w:w="1053" w:type="dxa"/>
            <w:vMerge w:val="restart"/>
            <w:noWrap/>
            <w:hideMark/>
          </w:tcPr>
          <w:p w:rsidR="00E72379" w:rsidRPr="006D08E0" w:rsidRDefault="007663F4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7851,3</w:t>
            </w:r>
          </w:p>
        </w:tc>
        <w:tc>
          <w:tcPr>
            <w:tcW w:w="1457" w:type="dxa"/>
            <w:vMerge w:val="restart"/>
            <w:noWrap/>
            <w:hideMark/>
          </w:tcPr>
          <w:p w:rsidR="00E72379" w:rsidRPr="007663F4" w:rsidRDefault="007663F4" w:rsidP="00E72379">
            <w:pPr>
              <w:rPr>
                <w:b/>
                <w:bCs/>
                <w:i/>
                <w:iCs/>
                <w:highlight w:val="yellow"/>
              </w:rPr>
            </w:pPr>
            <w:r w:rsidRPr="007663F4">
              <w:rPr>
                <w:b/>
                <w:bCs/>
                <w:i/>
                <w:iCs/>
              </w:rPr>
              <w:t>7813,3</w:t>
            </w:r>
          </w:p>
        </w:tc>
        <w:tc>
          <w:tcPr>
            <w:tcW w:w="1553" w:type="dxa"/>
            <w:vMerge w:val="restart"/>
            <w:noWrap/>
            <w:hideMark/>
          </w:tcPr>
          <w:p w:rsidR="00E72379" w:rsidRPr="007663F4" w:rsidRDefault="007663F4" w:rsidP="00E72379">
            <w:pPr>
              <w:rPr>
                <w:b/>
                <w:bCs/>
                <w:i/>
                <w:iCs/>
                <w:highlight w:val="yellow"/>
              </w:rPr>
            </w:pPr>
            <w:r w:rsidRPr="007663F4">
              <w:rPr>
                <w:b/>
                <w:bCs/>
                <w:i/>
                <w:iCs/>
              </w:rPr>
              <w:t>99</w:t>
            </w:r>
            <w:bookmarkStart w:id="0" w:name="_GoBack"/>
            <w:bookmarkEnd w:id="0"/>
          </w:p>
        </w:tc>
      </w:tr>
      <w:tr w:rsidR="00E72379" w:rsidRPr="00E72379" w:rsidTr="001E09FF">
        <w:trPr>
          <w:trHeight w:val="450"/>
        </w:trPr>
        <w:tc>
          <w:tcPr>
            <w:tcW w:w="5292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  <w:tc>
          <w:tcPr>
            <w:tcW w:w="1053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  <w:tc>
          <w:tcPr>
            <w:tcW w:w="1457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  <w:tc>
          <w:tcPr>
            <w:tcW w:w="1553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</w:tr>
    </w:tbl>
    <w:p w:rsid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Default="00E72379" w:rsidP="00E72379">
      <w:pPr>
        <w:tabs>
          <w:tab w:val="left" w:pos="1320"/>
        </w:tabs>
      </w:pPr>
      <w:r>
        <w:tab/>
      </w:r>
    </w:p>
    <w:p w:rsidR="00E72379" w:rsidRDefault="00E72379" w:rsidP="00E72379">
      <w:pPr>
        <w:tabs>
          <w:tab w:val="left" w:pos="1320"/>
        </w:tabs>
      </w:pPr>
    </w:p>
    <w:p w:rsidR="002427CB" w:rsidRDefault="002427CB" w:rsidP="00E72379">
      <w:pPr>
        <w:tabs>
          <w:tab w:val="left" w:pos="1320"/>
        </w:tabs>
        <w:sectPr w:rsidR="002427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2379" w:rsidRDefault="00E72379" w:rsidP="00E72379">
      <w:pPr>
        <w:tabs>
          <w:tab w:val="left" w:pos="1320"/>
        </w:tabs>
      </w:pPr>
    </w:p>
    <w:p w:rsidR="00601CD8" w:rsidRPr="0048382D" w:rsidRDefault="00601CD8" w:rsidP="0048382D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</w:pPr>
      <w:r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t>Ожидаемое исполнение</w:t>
      </w:r>
      <w:r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br/>
        <w:t>источников финансирования дефицита бюджета</w:t>
      </w:r>
      <w:r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br/>
      </w:r>
      <w:r w:rsidR="0048382D" w:rsidRPr="0048382D">
        <w:rPr>
          <w:rFonts w:ascii="Arial" w:eastAsia="Arial" w:hAnsi="Arial" w:cs="Arial"/>
          <w:b/>
          <w:bCs/>
          <w:color w:val="000000"/>
          <w:sz w:val="28"/>
          <w:szCs w:val="28"/>
          <w:lang w:eastAsia="ru-RU" w:bidi="ru-RU"/>
        </w:rPr>
        <w:t>Первомайского сельсовета Каргатского райо</w:t>
      </w:r>
      <w:r w:rsidR="007D0A03">
        <w:rPr>
          <w:rFonts w:ascii="Arial" w:eastAsia="Arial" w:hAnsi="Arial" w:cs="Arial"/>
          <w:b/>
          <w:bCs/>
          <w:color w:val="000000"/>
          <w:sz w:val="28"/>
          <w:szCs w:val="28"/>
          <w:lang w:eastAsia="ru-RU" w:bidi="ru-RU"/>
        </w:rPr>
        <w:t>на Новосибирской области за 202</w:t>
      </w:r>
      <w:r w:rsidR="00153E3B">
        <w:rPr>
          <w:rFonts w:ascii="Arial" w:eastAsia="Arial" w:hAnsi="Arial" w:cs="Arial"/>
          <w:b/>
          <w:bCs/>
          <w:color w:val="000000"/>
          <w:sz w:val="28"/>
          <w:szCs w:val="28"/>
          <w:lang w:eastAsia="ru-RU" w:bidi="ru-RU"/>
        </w:rPr>
        <w:t>4</w:t>
      </w:r>
      <w:r w:rsidR="0048382D" w:rsidRPr="0048382D">
        <w:rPr>
          <w:rFonts w:ascii="Arial" w:eastAsia="Arial" w:hAnsi="Arial" w:cs="Arial"/>
          <w:b/>
          <w:bCs/>
          <w:color w:val="000000"/>
          <w:sz w:val="28"/>
          <w:szCs w:val="28"/>
          <w:lang w:eastAsia="ru-RU" w:bidi="ru-RU"/>
        </w:rPr>
        <w:t xml:space="preserve"> год</w:t>
      </w:r>
      <w:r w:rsidR="0048382D"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t xml:space="preserve"> </w:t>
      </w:r>
    </w:p>
    <w:tbl>
      <w:tblPr>
        <w:tblStyle w:val="a3"/>
        <w:tblW w:w="14902" w:type="dxa"/>
        <w:tblLook w:val="04A0" w:firstRow="1" w:lastRow="0" w:firstColumn="1" w:lastColumn="0" w:noHBand="0" w:noVBand="1"/>
      </w:tblPr>
      <w:tblGrid>
        <w:gridCol w:w="4968"/>
        <w:gridCol w:w="1322"/>
        <w:gridCol w:w="2681"/>
        <w:gridCol w:w="2007"/>
        <w:gridCol w:w="1955"/>
        <w:gridCol w:w="2151"/>
      </w:tblGrid>
      <w:tr w:rsidR="002427CB" w:rsidRPr="002427CB" w:rsidTr="002427CB">
        <w:trPr>
          <w:trHeight w:val="342"/>
        </w:trPr>
        <w:tc>
          <w:tcPr>
            <w:tcW w:w="4968" w:type="dxa"/>
            <w:vMerge w:val="restart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22" w:type="dxa"/>
            <w:vMerge w:val="restart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Код строки</w:t>
            </w:r>
          </w:p>
        </w:tc>
        <w:tc>
          <w:tcPr>
            <w:tcW w:w="2681" w:type="dxa"/>
            <w:vMerge w:val="restart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955" w:type="dxa"/>
            <w:vMerge w:val="restart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Утвержденные бюджетные назначения</w:t>
            </w:r>
          </w:p>
        </w:tc>
        <w:tc>
          <w:tcPr>
            <w:tcW w:w="1955" w:type="dxa"/>
            <w:vMerge w:val="restart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Исполнено</w:t>
            </w:r>
          </w:p>
        </w:tc>
        <w:tc>
          <w:tcPr>
            <w:tcW w:w="2021" w:type="dxa"/>
            <w:vMerge w:val="restart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Неисполненные назначения</w:t>
            </w:r>
          </w:p>
        </w:tc>
      </w:tr>
      <w:tr w:rsidR="002427CB" w:rsidRPr="002427CB" w:rsidTr="002427CB">
        <w:trPr>
          <w:trHeight w:val="529"/>
        </w:trPr>
        <w:tc>
          <w:tcPr>
            <w:tcW w:w="4968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68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02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</w:tr>
      <w:tr w:rsidR="002427CB" w:rsidRPr="002427CB" w:rsidTr="002427CB">
        <w:trPr>
          <w:trHeight w:val="529"/>
        </w:trPr>
        <w:tc>
          <w:tcPr>
            <w:tcW w:w="4968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68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02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</w:tr>
      <w:tr w:rsidR="002427CB" w:rsidRPr="002427CB" w:rsidTr="002427CB">
        <w:trPr>
          <w:trHeight w:val="529"/>
        </w:trPr>
        <w:tc>
          <w:tcPr>
            <w:tcW w:w="4968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68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02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</w:tr>
      <w:tr w:rsidR="002427CB" w:rsidRPr="002427CB" w:rsidTr="002427CB">
        <w:trPr>
          <w:trHeight w:val="529"/>
        </w:trPr>
        <w:tc>
          <w:tcPr>
            <w:tcW w:w="4968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68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1955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2021" w:type="dxa"/>
            <w:vMerge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</w:tr>
      <w:tr w:rsidR="002427CB" w:rsidRPr="002427CB" w:rsidTr="002427CB">
        <w:trPr>
          <w:trHeight w:val="208"/>
        </w:trPr>
        <w:tc>
          <w:tcPr>
            <w:tcW w:w="4968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2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3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4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6</w:t>
            </w:r>
          </w:p>
        </w:tc>
      </w:tr>
      <w:tr w:rsidR="002427CB" w:rsidRPr="002427CB" w:rsidTr="002427CB">
        <w:trPr>
          <w:trHeight w:val="313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500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184 983,38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-867 933,36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1 052 916,74</w:t>
            </w:r>
          </w:p>
        </w:tc>
      </w:tr>
      <w:tr w:rsidR="002427CB" w:rsidRPr="002427CB" w:rsidTr="002427CB">
        <w:trPr>
          <w:trHeight w:val="208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</w:tr>
      <w:tr w:rsidR="002427CB" w:rsidRPr="002427CB" w:rsidTr="002427CB">
        <w:trPr>
          <w:trHeight w:val="313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</w:t>
            </w:r>
          </w:p>
        </w:tc>
      </w:tr>
      <w:tr w:rsidR="002427CB" w:rsidRPr="002427CB" w:rsidTr="002427CB">
        <w:trPr>
          <w:trHeight w:val="208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из них: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</w:tr>
      <w:tr w:rsidR="002427CB" w:rsidRPr="002427CB" w:rsidTr="002427CB">
        <w:trPr>
          <w:trHeight w:val="245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источники внешнего финансирования бюджета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620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</w:t>
            </w:r>
          </w:p>
        </w:tc>
      </w:tr>
      <w:tr w:rsidR="002427CB" w:rsidRPr="002427CB" w:rsidTr="002427CB">
        <w:trPr>
          <w:trHeight w:val="225"/>
        </w:trPr>
        <w:tc>
          <w:tcPr>
            <w:tcW w:w="4968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из них: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</w:tr>
      <w:tr w:rsidR="002427CB" w:rsidRPr="002427CB" w:rsidTr="002427CB">
        <w:trPr>
          <w:trHeight w:val="245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700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184 983,38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-867 933,36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1 052 916,74</w:t>
            </w:r>
          </w:p>
        </w:tc>
      </w:tr>
      <w:tr w:rsidR="002427CB" w:rsidRPr="002427CB" w:rsidTr="002427CB">
        <w:trPr>
          <w:trHeight w:val="404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700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184 983,38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-867 933,36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1 052 916,74</w:t>
            </w:r>
          </w:p>
        </w:tc>
      </w:tr>
      <w:tr w:rsidR="002427CB" w:rsidRPr="002427CB" w:rsidTr="002427CB">
        <w:trPr>
          <w:trHeight w:val="245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увеличение остатков средств, всего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710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-7 666 273,07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-6 254 047,48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61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lastRenderedPageBreak/>
              <w:t xml:space="preserve">  Увеличение остатков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710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-7 666 273,07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-6 254 047,48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61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Увеличение прочих остатков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710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-7 666 273,07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-6 254 047,48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61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710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-7 666 273,07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-6 254 047,48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404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710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-7 666 273,07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-6 254 047,48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45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уменьшение остатков средств, всего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 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7 851 256,45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5 386 114,12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61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Уменьшение остатков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7 851 256,45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5 386 114,12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61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Уменьшение прочих остатков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7 851 256,45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5 386 114,12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261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7 851 256,45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5 386 114,12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  <w:tr w:rsidR="002427CB" w:rsidRPr="002427CB" w:rsidTr="002427CB">
        <w:trPr>
          <w:trHeight w:val="404"/>
        </w:trPr>
        <w:tc>
          <w:tcPr>
            <w:tcW w:w="4968" w:type="dxa"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1322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720</w:t>
            </w:r>
          </w:p>
        </w:tc>
        <w:tc>
          <w:tcPr>
            <w:tcW w:w="268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7 851 256,45</w:t>
            </w:r>
          </w:p>
        </w:tc>
        <w:tc>
          <w:tcPr>
            <w:tcW w:w="1955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5 386 114,12</w:t>
            </w:r>
          </w:p>
        </w:tc>
        <w:tc>
          <w:tcPr>
            <w:tcW w:w="2021" w:type="dxa"/>
            <w:noWrap/>
            <w:hideMark/>
          </w:tcPr>
          <w:p w:rsidR="002427CB" w:rsidRPr="002427CB" w:rsidRDefault="002427CB" w:rsidP="002427CB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2427CB">
              <w:rPr>
                <w:sz w:val="28"/>
                <w:szCs w:val="28"/>
              </w:rPr>
              <w:t>X</w:t>
            </w:r>
          </w:p>
        </w:tc>
      </w:tr>
    </w:tbl>
    <w:p w:rsidR="00601CD8" w:rsidRPr="0048382D" w:rsidRDefault="00601CD8" w:rsidP="00E72379">
      <w:pPr>
        <w:tabs>
          <w:tab w:val="left" w:pos="1320"/>
        </w:tabs>
        <w:rPr>
          <w:sz w:val="28"/>
          <w:szCs w:val="28"/>
        </w:rPr>
      </w:pPr>
    </w:p>
    <w:p w:rsidR="00601CD8" w:rsidRPr="00E72379" w:rsidRDefault="00601CD8" w:rsidP="00E72379">
      <w:pPr>
        <w:tabs>
          <w:tab w:val="left" w:pos="1320"/>
        </w:tabs>
      </w:pPr>
    </w:p>
    <w:sectPr w:rsidR="00601CD8" w:rsidRPr="00E72379" w:rsidSect="00242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79"/>
    <w:rsid w:val="0009543F"/>
    <w:rsid w:val="00097961"/>
    <w:rsid w:val="000A3949"/>
    <w:rsid w:val="0010645B"/>
    <w:rsid w:val="00153E3B"/>
    <w:rsid w:val="00171DF2"/>
    <w:rsid w:val="001C7F34"/>
    <w:rsid w:val="001E09FF"/>
    <w:rsid w:val="00225BD7"/>
    <w:rsid w:val="002427CB"/>
    <w:rsid w:val="002A4F70"/>
    <w:rsid w:val="00381C83"/>
    <w:rsid w:val="0048382D"/>
    <w:rsid w:val="005256D2"/>
    <w:rsid w:val="00584EF2"/>
    <w:rsid w:val="00601CD8"/>
    <w:rsid w:val="006D08E0"/>
    <w:rsid w:val="007663F4"/>
    <w:rsid w:val="007D0A03"/>
    <w:rsid w:val="00851738"/>
    <w:rsid w:val="008C74AF"/>
    <w:rsid w:val="00981A27"/>
    <w:rsid w:val="00982024"/>
    <w:rsid w:val="009D1F41"/>
    <w:rsid w:val="00A05D7F"/>
    <w:rsid w:val="00B407EC"/>
    <w:rsid w:val="00C77CB9"/>
    <w:rsid w:val="00CA04CE"/>
    <w:rsid w:val="00CB4D08"/>
    <w:rsid w:val="00D67284"/>
    <w:rsid w:val="00DB3AB1"/>
    <w:rsid w:val="00DE22BB"/>
    <w:rsid w:val="00E72379"/>
    <w:rsid w:val="00F86417"/>
    <w:rsid w:val="00FB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EA138-B239-40B2-8BCA-32A28549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2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601CD8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a5">
    <w:name w:val="Другое"/>
    <w:basedOn w:val="a"/>
    <w:link w:val="a4"/>
    <w:rsid w:val="00601CD8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9348E-01E4-4648-A822-DDB57B959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iRu</cp:lastModifiedBy>
  <cp:revision>24</cp:revision>
  <dcterms:created xsi:type="dcterms:W3CDTF">2020-12-15T15:58:00Z</dcterms:created>
  <dcterms:modified xsi:type="dcterms:W3CDTF">2024-11-14T02:34:00Z</dcterms:modified>
</cp:coreProperties>
</file>